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44" w:rsidRDefault="00CB4E66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ČETRTEK, 21</w:t>
      </w:r>
      <w:r w:rsidR="001D3844">
        <w:rPr>
          <w:rFonts w:ascii="Arial" w:eastAsia="Times New Roman" w:hAnsi="Arial" w:cs="Arial"/>
          <w:sz w:val="24"/>
          <w:szCs w:val="24"/>
          <w:lang w:eastAsia="sl-SI"/>
        </w:rPr>
        <w:t>. 5. 2020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</w:t>
      </w:r>
      <w:r w:rsidR="0063315C">
        <w:rPr>
          <w:rFonts w:ascii="Arial" w:eastAsia="Times New Roman" w:hAnsi="Arial" w:cs="Arial"/>
          <w:sz w:val="24"/>
          <w:szCs w:val="24"/>
          <w:lang w:eastAsia="sl-SI"/>
        </w:rPr>
        <w:t xml:space="preserve">     in                    SREDA, 27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. 5. 2020</w:t>
      </w:r>
    </w:p>
    <w:p w:rsidR="001D3844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D3844" w:rsidRDefault="00CB4E66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5. ura: VEVERICE</w:t>
      </w:r>
      <w:r w:rsidR="00E4236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     </w:t>
      </w:r>
      <w:r w:rsidR="0063315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6</w:t>
      </w:r>
      <w:r w:rsidR="00E4236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 w:rsidR="0045650C">
        <w:rPr>
          <w:rFonts w:ascii="Arial" w:eastAsia="Times New Roman" w:hAnsi="Arial" w:cs="Arial"/>
          <w:b/>
          <w:sz w:val="24"/>
          <w:szCs w:val="24"/>
          <w:lang w:eastAsia="sl-SI"/>
        </w:rPr>
        <w:t>u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ra: VEVERICE</w:t>
      </w:r>
    </w:p>
    <w:p w:rsidR="00E42368" w:rsidRDefault="00E42368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E42368" w:rsidRDefault="00A62F75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Za to učno snov sem vam dala na voljo dve uri, zato se danes navodila ponovijo (za vse tiste, ki morate delo še dokončati).</w:t>
      </w:r>
    </w:p>
    <w:p w:rsidR="00A62F75" w:rsidRPr="00E42368" w:rsidRDefault="00A62F75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F7614F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1. V beri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lu na strani 84 preberite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kratko pripoved Ivana Tavčarja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 w:rsidRPr="00F7614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Tržačan. 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V zvezek za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KNJIŽEVNOST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A62F75">
        <w:rPr>
          <w:rFonts w:ascii="Arial" w:eastAsia="Times New Roman" w:hAnsi="Arial" w:cs="Arial"/>
          <w:sz w:val="24"/>
          <w:szCs w:val="24"/>
          <w:lang w:eastAsia="sl-SI"/>
        </w:rPr>
        <w:t>napiši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te naslov</w:t>
      </w:r>
      <w:r w:rsidR="00A62F75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5650C" w:rsidRPr="00A62F75">
        <w:rPr>
          <w:rFonts w:ascii="Arial" w:eastAsia="Times New Roman" w:hAnsi="Arial" w:cs="Arial"/>
          <w:b/>
          <w:sz w:val="24"/>
          <w:szCs w:val="24"/>
          <w:lang w:eastAsia="sl-SI"/>
        </w:rPr>
        <w:t>Ivan Tavčar:</w:t>
      </w:r>
      <w:r w:rsidR="00327DC4" w:rsidRPr="00A62F7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1D3844" w:rsidRPr="00A62F75">
        <w:rPr>
          <w:rFonts w:ascii="Arial" w:eastAsia="Times New Roman" w:hAnsi="Arial" w:cs="Arial"/>
          <w:b/>
          <w:sz w:val="24"/>
          <w:szCs w:val="24"/>
          <w:lang w:eastAsia="sl-SI"/>
        </w:rPr>
        <w:t>Tržačan.</w:t>
      </w:r>
    </w:p>
    <w:p w:rsidR="001D3844" w:rsidRDefault="0045650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3.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V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zvezek zapisujte samo odgovore, zato pa odgovarjajte v celih povedih</w:t>
      </w:r>
      <w:r w:rsidR="00327DC4">
        <w:rPr>
          <w:rFonts w:ascii="Arial" w:eastAsia="Times New Roman" w:hAnsi="Arial" w:cs="Arial"/>
          <w:sz w:val="24"/>
          <w:szCs w:val="24"/>
          <w:lang w:eastAsia="sl-SI"/>
        </w:rPr>
        <w:t xml:space="preserve"> (naj ne bo odgovor zapisan kot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npr.</w:t>
      </w:r>
      <w:r w:rsidR="00327DC4">
        <w:rPr>
          <w:rFonts w:ascii="Arial" w:eastAsia="Times New Roman" w:hAnsi="Arial" w:cs="Arial"/>
          <w:sz w:val="24"/>
          <w:szCs w:val="24"/>
          <w:lang w:eastAsia="sl-SI"/>
        </w:rPr>
        <w:t>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1. C)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>. Če imate možnost učni list natisniti, lahko odgovarjate na listu in ga prilepite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>v zvezek.</w:t>
      </w:r>
    </w:p>
    <w:p w:rsidR="00F7614F" w:rsidRPr="001D3844" w:rsidRDefault="00F7614F" w:rsidP="001D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1. Glavna tema obravnavanega odlomka je: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odnos med Matevžem in njegovo ženo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B Tomažkovo življenje v Matevževi družini C odnos med Tomažkom in </w:t>
      </w: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Tinčetom</w:t>
      </w:r>
      <w:proofErr w:type="spellEnd"/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Č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neprijazno ravnanje matere Vrbarjeve s Tomažkom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2. Kje se odvija zgodba? ___________________________________________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3. Zgodba se dogaja v:</w:t>
      </w:r>
      <w:r w:rsidR="00F7614F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času pisateljeve mladosti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B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naši sedanjosti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C obdobju med obema vojnama Č pisateljevih zrelih letih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4. Sestavek je razdeljen na tri značilne vsebinske enote; napiši, o čem pripovedujejo (za vsako v eni povedi):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prva: __________________________________________________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B druga: __________________________________________________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C tretja: __________________________________________________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45650C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5. Osebi pripiši </w:t>
      </w:r>
      <w:r w:rsidR="00E42368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ustrezno oznako.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Matevž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1 grd, kričav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Tomažek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2 lena, nemarna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"ona"/mati Vrbarjeva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3 surov, nepravičen</w:t>
      </w: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Tinče</w:t>
      </w:r>
      <w:proofErr w:type="spellEnd"/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4 strog, pravičen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5 telesno šibka, skrbna</w:t>
      </w:r>
    </w:p>
    <w:p w:rsidR="00F7614F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6 slaboten, mil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6. Do Tomažka niso bili kruti le krušni starši, tudi (dopolni) ________________ so bili neobčutljivi za njegovo trpljenje.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7. »Bog ve, ali se je kdaj zavedala ta uboga stvar, kako grozno krivico so mu napravili tisti, ki so ga v pregrešni ljubezni rodili v življenje.«Čigav pogled na ljudi razberemo iz povedi? _________________________________________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62F75" w:rsidRDefault="00A62F75" w:rsidP="001D3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62F75" w:rsidRDefault="00A62F75" w:rsidP="001D3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62F75" w:rsidRDefault="00A62F75" w:rsidP="001D3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62F75" w:rsidRDefault="00A62F75" w:rsidP="001D3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565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 xml:space="preserve">8. </w:t>
      </w:r>
      <w:r w:rsidR="00A9723C" w:rsidRPr="004565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Napiši, za katero pesniško sredstvo gre.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A bil je tenak kakor bilka na njivi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=                             s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imbol </w:t>
      </w: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B ko smo stopali mimo veže njegove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=                     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primera/komparacija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poosebitev/personifikacija </w:t>
      </w:r>
    </w:p>
    <w:p w:rsidR="001D3844" w:rsidRPr="00A9723C" w:rsidRDefault="00A9723C" w:rsidP="001D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>obrnjeni besedni red/inverzija</w:t>
      </w:r>
    </w:p>
    <w:p w:rsidR="00A9723C" w:rsidRP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9. Namesto starinskih Tavčarjevih izrazov napiši sodobne knjižne oblike podčrtanih besed</w:t>
      </w:r>
      <w:r w:rsidR="00A9723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A </w:t>
      </w:r>
      <w:proofErr w:type="spellStart"/>
      <w:r w:rsidRPr="00A9723C">
        <w:rPr>
          <w:rFonts w:ascii="Arial" w:eastAsia="Times New Roman" w:hAnsi="Arial" w:cs="Arial"/>
          <w:sz w:val="24"/>
          <w:szCs w:val="24"/>
          <w:lang w:eastAsia="sl-SI"/>
        </w:rPr>
        <w:t>najrajša</w:t>
      </w:r>
      <w:proofErr w:type="spellEnd"/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je ležala na peči_______________________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B </w:t>
      </w:r>
      <w:proofErr w:type="spellStart"/>
      <w:r w:rsidRPr="00A9723C">
        <w:rPr>
          <w:rFonts w:ascii="Arial" w:eastAsia="Times New Roman" w:hAnsi="Arial" w:cs="Arial"/>
          <w:sz w:val="24"/>
          <w:szCs w:val="24"/>
          <w:lang w:eastAsia="sl-SI"/>
        </w:rPr>
        <w:t>prespavala</w:t>
      </w:r>
      <w:proofErr w:type="spellEnd"/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>je dan za dnevom na peči_______________________</w:t>
      </w:r>
    </w:p>
    <w:p w:rsidR="00A9723C" w:rsidRDefault="00E42368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10. Stalnim besednim zvezam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 iz besedila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pripiši 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 razlago njihovega pomena.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A zakon ni imel božjega blagoslova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1vsepovsod ga je jemal s seboj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B preštel ji je kosti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2 nista bila poročena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C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(otroka) je vlačil okrog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3 pretirano ga je hranil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Č pital ga je na vse kriplje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4 štel ji je polomljena rebra </w:t>
      </w:r>
    </w:p>
    <w:p w:rsidR="0045650C" w:rsidRDefault="00A9723C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5 pretepal jo je </w:t>
      </w:r>
    </w:p>
    <w:p w:rsidR="0045650C" w:rsidRPr="0045650C" w:rsidRDefault="0045650C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</w:t>
      </w:r>
      <w:r w:rsidR="001D3844" w:rsidRPr="0045650C">
        <w:rPr>
          <w:rFonts w:ascii="Arial" w:eastAsia="Times New Roman" w:hAnsi="Arial" w:cs="Arial"/>
          <w:sz w:val="24"/>
          <w:szCs w:val="24"/>
          <w:lang w:eastAsia="sl-SI"/>
        </w:rPr>
        <w:t xml:space="preserve">6 zakon je bil nesrečen, brez otrok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11. Prav tako so za Tavčarjev slog značilne</w:t>
      </w:r>
      <w:r w:rsidR="0045650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primere (komparacije). Izpiši tri:</w:t>
      </w: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_________________________________________________________________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_____________________________________________________________________________________________________________________________________</w:t>
      </w:r>
    </w:p>
    <w:p w:rsidR="0045650C" w:rsidRP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12. Tržačan</w:t>
      </w:r>
      <w:r w:rsidR="0045650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je: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 daljša pripoved iz zbirke Med goram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i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B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dolga pripoved, naslovljena Med gorami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C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kratka pripoved oz. podoba iz zbirke Med gorami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Č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odlomek iz knjige Med gorami</w:t>
      </w:r>
    </w:p>
    <w:p w:rsidR="0045650C" w:rsidRP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13. Ivana Tavčarja, avtorja kratke pripovedi Tržačan, uvrščamo med pomembne slovenske pisatelje. Izberi njegova sodobnika.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A Anton Tomaž Linhart. Valentin Vodnik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B Janko Kersnik, Josip Jurčič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C Ivan Cankar, Oton Župančič</w:t>
      </w:r>
    </w:p>
    <w:p w:rsidR="008365B7" w:rsidRPr="001D3844" w:rsidRDefault="001D3844" w:rsidP="001D3844">
      <w:pPr>
        <w:rPr>
          <w:sz w:val="24"/>
          <w:szCs w:val="24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Č Prežihov </w:t>
      </w: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Voranc</w:t>
      </w:r>
      <w:proofErr w:type="spellEnd"/>
      <w:r w:rsidRPr="001D3844">
        <w:rPr>
          <w:rFonts w:ascii="Arial" w:eastAsia="Times New Roman" w:hAnsi="Arial" w:cs="Arial"/>
          <w:sz w:val="24"/>
          <w:szCs w:val="24"/>
          <w:lang w:eastAsia="sl-SI"/>
        </w:rPr>
        <w:t>, Miško Kra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njec</w:t>
      </w:r>
    </w:p>
    <w:sectPr w:rsidR="008365B7" w:rsidRPr="001D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44"/>
    <w:rsid w:val="001D3844"/>
    <w:rsid w:val="00327DC4"/>
    <w:rsid w:val="0045650C"/>
    <w:rsid w:val="0063315C"/>
    <w:rsid w:val="008365B7"/>
    <w:rsid w:val="00927A21"/>
    <w:rsid w:val="00A62F75"/>
    <w:rsid w:val="00A9723C"/>
    <w:rsid w:val="00CB4E66"/>
    <w:rsid w:val="00E42368"/>
    <w:rsid w:val="00F6594A"/>
    <w:rsid w:val="00F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B738-F900-4F74-86B6-BFF521EB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2020-05-26T06:34:00Z</dcterms:created>
  <dcterms:modified xsi:type="dcterms:W3CDTF">2020-05-26T06:34:00Z</dcterms:modified>
</cp:coreProperties>
</file>